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3E" w:rsidRPr="004B363E" w:rsidRDefault="004B363E" w:rsidP="005C20DB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4B363E">
        <w:rPr>
          <w:rFonts w:ascii="Arial" w:hAnsi="Arial" w:cs="Arial"/>
          <w:b/>
          <w:i/>
          <w:sz w:val="24"/>
          <w:szCs w:val="24"/>
        </w:rPr>
        <w:t>Projekt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4B363E">
        <w:rPr>
          <w:rFonts w:ascii="Arial" w:hAnsi="Arial" w:cs="Arial"/>
          <w:b/>
          <w:i/>
          <w:sz w:val="24"/>
          <w:szCs w:val="24"/>
        </w:rPr>
        <w:t xml:space="preserve"> nr</w:t>
      </w:r>
      <w:r w:rsidR="00812305">
        <w:rPr>
          <w:rFonts w:ascii="Arial" w:hAnsi="Arial" w:cs="Arial"/>
          <w:b/>
          <w:i/>
          <w:sz w:val="24"/>
          <w:szCs w:val="24"/>
        </w:rPr>
        <w:t xml:space="preserve"> </w:t>
      </w:r>
      <w:r w:rsidR="008779B7">
        <w:rPr>
          <w:rFonts w:ascii="Arial" w:hAnsi="Arial" w:cs="Arial"/>
          <w:b/>
          <w:i/>
          <w:sz w:val="24"/>
          <w:szCs w:val="24"/>
        </w:rPr>
        <w:t>7</w:t>
      </w:r>
      <w:r w:rsidR="00812305">
        <w:rPr>
          <w:rFonts w:ascii="Arial" w:hAnsi="Arial" w:cs="Arial"/>
          <w:b/>
          <w:i/>
          <w:sz w:val="24"/>
          <w:szCs w:val="24"/>
        </w:rPr>
        <w:t>/XXXVII</w:t>
      </w:r>
    </w:p>
    <w:p w:rsidR="004B363E" w:rsidRPr="004B363E" w:rsidRDefault="004B363E">
      <w:pPr>
        <w:rPr>
          <w:rFonts w:ascii="Arial" w:hAnsi="Arial" w:cs="Arial"/>
          <w:sz w:val="20"/>
          <w:szCs w:val="20"/>
        </w:rPr>
      </w:pP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>Uchwała Nr XXXVII/……./2014</w:t>
      </w: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>Rady Gminy Ożarowice</w:t>
      </w:r>
    </w:p>
    <w:p w:rsidR="004B363E" w:rsidRPr="00DA16FC" w:rsidRDefault="004B363E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63E" w:rsidRPr="00DA16FC" w:rsidRDefault="00DA16FC" w:rsidP="004B36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dnia  23 października 2014 roku</w:t>
      </w:r>
    </w:p>
    <w:p w:rsidR="004B363E" w:rsidRPr="004B363E" w:rsidRDefault="004B363E">
      <w:pPr>
        <w:rPr>
          <w:rFonts w:ascii="Arial" w:hAnsi="Arial" w:cs="Arial"/>
        </w:rPr>
      </w:pPr>
    </w:p>
    <w:p w:rsidR="005237D8" w:rsidRDefault="00DA16FC" w:rsidP="002E2D99">
      <w:pPr>
        <w:jc w:val="center"/>
        <w:rPr>
          <w:rFonts w:ascii="Arial" w:hAnsi="Arial" w:cs="Arial"/>
          <w:b/>
          <w:sz w:val="20"/>
          <w:szCs w:val="20"/>
        </w:rPr>
      </w:pPr>
      <w:r w:rsidRPr="00DA16FC">
        <w:rPr>
          <w:rFonts w:ascii="Arial" w:hAnsi="Arial" w:cs="Arial"/>
          <w:b/>
          <w:sz w:val="20"/>
          <w:szCs w:val="20"/>
        </w:rPr>
        <w:t>w</w:t>
      </w:r>
      <w:r w:rsidR="004B363E" w:rsidRPr="00DA16FC">
        <w:rPr>
          <w:rFonts w:ascii="Arial" w:hAnsi="Arial" w:cs="Arial"/>
          <w:b/>
          <w:sz w:val="20"/>
          <w:szCs w:val="20"/>
        </w:rPr>
        <w:t xml:space="preserve"> sprawie</w:t>
      </w:r>
      <w:r w:rsidR="005237D8">
        <w:rPr>
          <w:rFonts w:ascii="Arial" w:hAnsi="Arial" w:cs="Arial"/>
          <w:b/>
          <w:sz w:val="20"/>
          <w:szCs w:val="20"/>
        </w:rPr>
        <w:t xml:space="preserve"> wyrażenia woli nabycia nieruchomości gru</w:t>
      </w:r>
      <w:r w:rsidR="00542227">
        <w:rPr>
          <w:rFonts w:ascii="Arial" w:hAnsi="Arial" w:cs="Arial"/>
          <w:b/>
          <w:sz w:val="20"/>
          <w:szCs w:val="20"/>
        </w:rPr>
        <w:t>ntowej pod przyszłą</w:t>
      </w:r>
      <w:r w:rsidR="005237D8">
        <w:rPr>
          <w:rFonts w:ascii="Arial" w:hAnsi="Arial" w:cs="Arial"/>
          <w:b/>
          <w:sz w:val="20"/>
          <w:szCs w:val="20"/>
        </w:rPr>
        <w:t xml:space="preserve"> drog</w:t>
      </w:r>
      <w:r w:rsidR="00542227">
        <w:rPr>
          <w:rFonts w:ascii="Arial" w:hAnsi="Arial" w:cs="Arial"/>
          <w:b/>
          <w:sz w:val="20"/>
          <w:szCs w:val="20"/>
        </w:rPr>
        <w:t>ę</w:t>
      </w:r>
      <w:r w:rsidR="005237D8">
        <w:rPr>
          <w:rFonts w:ascii="Arial" w:hAnsi="Arial" w:cs="Arial"/>
          <w:b/>
          <w:sz w:val="20"/>
          <w:szCs w:val="20"/>
        </w:rPr>
        <w:t xml:space="preserve"> gminn</w:t>
      </w:r>
      <w:r w:rsidR="00542227">
        <w:rPr>
          <w:rFonts w:ascii="Arial" w:hAnsi="Arial" w:cs="Arial"/>
          <w:b/>
          <w:sz w:val="20"/>
          <w:szCs w:val="20"/>
        </w:rPr>
        <w:t>ą</w:t>
      </w:r>
    </w:p>
    <w:p w:rsidR="00542227" w:rsidRDefault="00542227" w:rsidP="002E2D99">
      <w:pPr>
        <w:jc w:val="center"/>
        <w:rPr>
          <w:rFonts w:ascii="Arial" w:hAnsi="Arial" w:cs="Arial"/>
          <w:b/>
          <w:sz w:val="20"/>
          <w:szCs w:val="20"/>
        </w:rPr>
      </w:pPr>
    </w:p>
    <w:p w:rsidR="005C20DB" w:rsidRPr="004B363E" w:rsidRDefault="005C20DB" w:rsidP="002E2D9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A16FC">
        <w:rPr>
          <w:rFonts w:ascii="Arial" w:hAnsi="Arial" w:cs="Arial"/>
          <w:sz w:val="20"/>
          <w:szCs w:val="20"/>
        </w:rPr>
        <w:t>Na podstawie</w:t>
      </w:r>
      <w:r w:rsidR="00D474FC">
        <w:rPr>
          <w:rFonts w:ascii="Arial" w:hAnsi="Arial" w:cs="Arial"/>
          <w:sz w:val="20"/>
          <w:szCs w:val="20"/>
        </w:rPr>
        <w:t xml:space="preserve"> </w:t>
      </w:r>
      <w:r w:rsidR="00DA16FC">
        <w:rPr>
          <w:rFonts w:ascii="Arial" w:hAnsi="Arial" w:cs="Arial"/>
          <w:sz w:val="20"/>
          <w:szCs w:val="20"/>
        </w:rPr>
        <w:t xml:space="preserve"> art. </w:t>
      </w:r>
      <w:r w:rsidR="004B363E" w:rsidRPr="004B363E">
        <w:rPr>
          <w:rFonts w:ascii="Arial" w:hAnsi="Arial" w:cs="Arial"/>
          <w:sz w:val="20"/>
          <w:szCs w:val="20"/>
        </w:rPr>
        <w:t>18 ust</w:t>
      </w:r>
      <w:r w:rsidR="00D474FC">
        <w:rPr>
          <w:rFonts w:ascii="Arial" w:hAnsi="Arial" w:cs="Arial"/>
          <w:sz w:val="20"/>
          <w:szCs w:val="20"/>
        </w:rPr>
        <w:t>.</w:t>
      </w:r>
      <w:r w:rsidR="004B363E" w:rsidRPr="004B363E">
        <w:rPr>
          <w:rFonts w:ascii="Arial" w:hAnsi="Arial" w:cs="Arial"/>
          <w:sz w:val="20"/>
          <w:szCs w:val="20"/>
        </w:rPr>
        <w:t xml:space="preserve"> 1 </w:t>
      </w:r>
      <w:r w:rsidR="00DA16FC">
        <w:rPr>
          <w:rFonts w:ascii="Arial" w:hAnsi="Arial" w:cs="Arial"/>
          <w:sz w:val="20"/>
          <w:szCs w:val="20"/>
        </w:rPr>
        <w:t>ustawy z dnia 8 marca 1990 roku o samorządzie gminnym</w:t>
      </w:r>
      <w:r w:rsidR="00D474FC">
        <w:rPr>
          <w:rFonts w:ascii="Arial" w:hAnsi="Arial" w:cs="Arial"/>
          <w:sz w:val="20"/>
          <w:szCs w:val="20"/>
        </w:rPr>
        <w:t xml:space="preserve"> </w:t>
      </w:r>
      <w:r w:rsidR="00DA16FC">
        <w:rPr>
          <w:rFonts w:ascii="Arial" w:hAnsi="Arial" w:cs="Arial"/>
          <w:sz w:val="20"/>
          <w:szCs w:val="20"/>
        </w:rPr>
        <w:t xml:space="preserve"> (tekst jednolity Dz. U. z 2013r., poz. 594 z </w:t>
      </w:r>
      <w:proofErr w:type="spellStart"/>
      <w:r w:rsidR="00DA16FC">
        <w:rPr>
          <w:rFonts w:ascii="Arial" w:hAnsi="Arial" w:cs="Arial"/>
          <w:sz w:val="20"/>
          <w:szCs w:val="20"/>
        </w:rPr>
        <w:t>późn</w:t>
      </w:r>
      <w:proofErr w:type="spellEnd"/>
      <w:r w:rsidR="00DA16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</w:t>
      </w:r>
      <w:r w:rsidR="00DA16FC">
        <w:rPr>
          <w:rFonts w:ascii="Arial" w:hAnsi="Arial" w:cs="Arial"/>
          <w:sz w:val="20"/>
          <w:szCs w:val="20"/>
        </w:rPr>
        <w:t xml:space="preserve">m.) </w:t>
      </w:r>
    </w:p>
    <w:p w:rsidR="004B363E" w:rsidRPr="005C20DB" w:rsidRDefault="005C20DB" w:rsidP="005C20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DB">
        <w:rPr>
          <w:rFonts w:ascii="Arial" w:hAnsi="Arial" w:cs="Arial"/>
          <w:b/>
          <w:sz w:val="20"/>
          <w:szCs w:val="20"/>
        </w:rPr>
        <w:t>Rada Gminy Ożarowice</w:t>
      </w:r>
    </w:p>
    <w:p w:rsidR="005C20DB" w:rsidRPr="005C20DB" w:rsidRDefault="005C20DB" w:rsidP="005C20D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5C20DB">
        <w:rPr>
          <w:rFonts w:ascii="Arial" w:hAnsi="Arial" w:cs="Arial"/>
          <w:b/>
          <w:sz w:val="20"/>
          <w:szCs w:val="20"/>
        </w:rPr>
        <w:t>chwala</w:t>
      </w:r>
    </w:p>
    <w:p w:rsidR="004B363E" w:rsidRPr="005C20DB" w:rsidRDefault="005C20DB" w:rsidP="005C20DB">
      <w:pPr>
        <w:jc w:val="center"/>
        <w:rPr>
          <w:rFonts w:ascii="Arial" w:hAnsi="Arial" w:cs="Arial"/>
          <w:b/>
          <w:sz w:val="20"/>
          <w:szCs w:val="20"/>
        </w:rPr>
      </w:pPr>
      <w:r w:rsidRPr="005C20DB">
        <w:rPr>
          <w:rFonts w:ascii="Arial" w:hAnsi="Arial" w:cs="Arial"/>
          <w:b/>
          <w:sz w:val="20"/>
          <w:szCs w:val="20"/>
        </w:rPr>
        <w:t>§ 1</w:t>
      </w:r>
    </w:p>
    <w:p w:rsidR="005237D8" w:rsidRDefault="005237D8" w:rsidP="002E2D9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utwor</w:t>
      </w:r>
      <w:r w:rsidR="0054222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enia drogi gminnej s</w:t>
      </w:r>
      <w:r w:rsidR="00542227">
        <w:rPr>
          <w:rFonts w:ascii="Arial" w:hAnsi="Arial" w:cs="Arial"/>
          <w:sz w:val="20"/>
          <w:szCs w:val="20"/>
        </w:rPr>
        <w:t>łużą</w:t>
      </w:r>
      <w:r>
        <w:rPr>
          <w:rFonts w:ascii="Arial" w:hAnsi="Arial" w:cs="Arial"/>
          <w:sz w:val="20"/>
          <w:szCs w:val="20"/>
        </w:rPr>
        <w:t>cej skomunikowaniu istni</w:t>
      </w:r>
      <w:r w:rsidR="00542227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>ących dr</w:t>
      </w:r>
      <w:r w:rsidR="00542227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g – ul. Sobieskiego</w:t>
      </w:r>
      <w:r w:rsidR="00542227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2227">
        <w:rPr>
          <w:rFonts w:ascii="Arial" w:hAnsi="Arial" w:cs="Arial"/>
          <w:sz w:val="20"/>
          <w:szCs w:val="20"/>
        </w:rPr>
        <w:t xml:space="preserve">z ul. Kopernika </w:t>
      </w:r>
      <w:r>
        <w:rPr>
          <w:rFonts w:ascii="Arial" w:hAnsi="Arial" w:cs="Arial"/>
          <w:sz w:val="20"/>
          <w:szCs w:val="20"/>
        </w:rPr>
        <w:t>w Tąpkowicach dla racjonalnego zagospodarowania gruntów pod cele budowlane w osi obu wymienionych ulic</w:t>
      </w:r>
      <w:r w:rsidR="0054222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wyrazić wol</w:t>
      </w:r>
      <w:r w:rsidR="00542227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nabycia pod przyszłą</w:t>
      </w:r>
      <w:r w:rsidR="00542227">
        <w:rPr>
          <w:rFonts w:ascii="Arial" w:hAnsi="Arial" w:cs="Arial"/>
          <w:sz w:val="20"/>
          <w:szCs w:val="20"/>
        </w:rPr>
        <w:t xml:space="preserve"> drogę</w:t>
      </w:r>
      <w:r>
        <w:rPr>
          <w:rFonts w:ascii="Arial" w:hAnsi="Arial" w:cs="Arial"/>
          <w:sz w:val="20"/>
          <w:szCs w:val="20"/>
        </w:rPr>
        <w:t xml:space="preserve"> gminną nieruchomości gruntowej o szerokości nie mniejszej niż 10m, zgodnie z ustaleniami wynikającymi ze wstępnego </w:t>
      </w:r>
      <w:r w:rsidR="00542227">
        <w:rPr>
          <w:rFonts w:ascii="Arial" w:hAnsi="Arial" w:cs="Arial"/>
          <w:sz w:val="20"/>
          <w:szCs w:val="20"/>
        </w:rPr>
        <w:t>projektu podział</w:t>
      </w:r>
      <w:r>
        <w:rPr>
          <w:rFonts w:ascii="Arial" w:hAnsi="Arial" w:cs="Arial"/>
          <w:sz w:val="20"/>
          <w:szCs w:val="20"/>
        </w:rPr>
        <w:t>u nieru</w:t>
      </w:r>
      <w:r w:rsidR="0054222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homo</w:t>
      </w:r>
      <w:r w:rsidR="00542227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ci</w:t>
      </w:r>
      <w:r w:rsidR="00542227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stanowi</w:t>
      </w:r>
      <w:r w:rsidR="00542227">
        <w:rPr>
          <w:rFonts w:ascii="Arial" w:hAnsi="Arial" w:cs="Arial"/>
          <w:sz w:val="20"/>
          <w:szCs w:val="20"/>
        </w:rPr>
        <w:t xml:space="preserve">ącego </w:t>
      </w:r>
      <w:r>
        <w:rPr>
          <w:rFonts w:ascii="Arial" w:hAnsi="Arial" w:cs="Arial"/>
          <w:sz w:val="20"/>
          <w:szCs w:val="20"/>
        </w:rPr>
        <w:t>załącznik do niniejszej uchwały.</w:t>
      </w:r>
    </w:p>
    <w:p w:rsidR="005C20DB" w:rsidRDefault="005C20DB" w:rsidP="005C20DB">
      <w:pPr>
        <w:jc w:val="center"/>
        <w:rPr>
          <w:rFonts w:ascii="Arial" w:hAnsi="Arial" w:cs="Arial"/>
          <w:b/>
          <w:sz w:val="20"/>
          <w:szCs w:val="20"/>
        </w:rPr>
      </w:pPr>
      <w:r w:rsidRPr="005C20DB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2</w:t>
      </w:r>
    </w:p>
    <w:p w:rsidR="005C20DB" w:rsidRPr="005C20DB" w:rsidRDefault="005C20DB" w:rsidP="005C20DB">
      <w:pPr>
        <w:rPr>
          <w:rFonts w:ascii="Arial" w:hAnsi="Arial" w:cs="Arial"/>
          <w:sz w:val="20"/>
          <w:szCs w:val="20"/>
        </w:rPr>
      </w:pPr>
      <w:r w:rsidRPr="005C20DB">
        <w:rPr>
          <w:rFonts w:ascii="Arial" w:hAnsi="Arial" w:cs="Arial"/>
          <w:sz w:val="20"/>
          <w:szCs w:val="20"/>
        </w:rPr>
        <w:t xml:space="preserve">Wykonanie </w:t>
      </w:r>
      <w:r>
        <w:rPr>
          <w:rFonts w:ascii="Arial" w:hAnsi="Arial" w:cs="Arial"/>
          <w:sz w:val="20"/>
          <w:szCs w:val="20"/>
        </w:rPr>
        <w:t>uchwały powierza się Wójtowi Gminy Ożarowice.</w:t>
      </w:r>
    </w:p>
    <w:p w:rsidR="005C20DB" w:rsidRDefault="005C20DB" w:rsidP="005C20DB">
      <w:pPr>
        <w:jc w:val="center"/>
        <w:rPr>
          <w:rFonts w:ascii="Arial" w:hAnsi="Arial" w:cs="Arial"/>
          <w:b/>
          <w:sz w:val="20"/>
          <w:szCs w:val="20"/>
        </w:rPr>
      </w:pPr>
      <w:r w:rsidRPr="005C20DB">
        <w:rPr>
          <w:rFonts w:ascii="Arial" w:hAnsi="Arial" w:cs="Arial"/>
          <w:b/>
          <w:sz w:val="20"/>
          <w:szCs w:val="20"/>
        </w:rPr>
        <w:t xml:space="preserve">§ </w:t>
      </w:r>
      <w:r w:rsidR="005237D8">
        <w:rPr>
          <w:rFonts w:ascii="Arial" w:hAnsi="Arial" w:cs="Arial"/>
          <w:b/>
          <w:sz w:val="20"/>
          <w:szCs w:val="20"/>
        </w:rPr>
        <w:t>3</w:t>
      </w:r>
    </w:p>
    <w:p w:rsidR="005C20DB" w:rsidRPr="005C20DB" w:rsidRDefault="005C20DB" w:rsidP="005C20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</w:t>
      </w:r>
      <w:r w:rsidRPr="005C20DB">
        <w:rPr>
          <w:rFonts w:ascii="Arial" w:hAnsi="Arial" w:cs="Arial"/>
          <w:sz w:val="20"/>
          <w:szCs w:val="20"/>
        </w:rPr>
        <w:t xml:space="preserve">a wchodzi w </w:t>
      </w:r>
      <w:r>
        <w:rPr>
          <w:rFonts w:ascii="Arial" w:hAnsi="Arial" w:cs="Arial"/>
          <w:sz w:val="20"/>
          <w:szCs w:val="20"/>
        </w:rPr>
        <w:t>ż</w:t>
      </w:r>
      <w:r w:rsidRPr="005C20DB">
        <w:rPr>
          <w:rFonts w:ascii="Arial" w:hAnsi="Arial" w:cs="Arial"/>
          <w:sz w:val="20"/>
          <w:szCs w:val="20"/>
        </w:rPr>
        <w:t>ycie z dniem podjęcia.</w:t>
      </w:r>
    </w:p>
    <w:p w:rsidR="004B363E" w:rsidRPr="005C20DB" w:rsidRDefault="004B363E" w:rsidP="005C20DB">
      <w:pPr>
        <w:rPr>
          <w:rFonts w:ascii="Arial" w:hAnsi="Arial" w:cs="Arial"/>
          <w:sz w:val="20"/>
          <w:szCs w:val="20"/>
        </w:rPr>
      </w:pPr>
    </w:p>
    <w:sectPr w:rsidR="004B363E" w:rsidRPr="005C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3E"/>
    <w:rsid w:val="00284B94"/>
    <w:rsid w:val="002B5085"/>
    <w:rsid w:val="002E2D99"/>
    <w:rsid w:val="00495215"/>
    <w:rsid w:val="004B363E"/>
    <w:rsid w:val="004C5918"/>
    <w:rsid w:val="005237D8"/>
    <w:rsid w:val="00542227"/>
    <w:rsid w:val="005C20DB"/>
    <w:rsid w:val="005F08F9"/>
    <w:rsid w:val="007F5ED4"/>
    <w:rsid w:val="00812305"/>
    <w:rsid w:val="008779B7"/>
    <w:rsid w:val="008A72FE"/>
    <w:rsid w:val="009153D3"/>
    <w:rsid w:val="00970B06"/>
    <w:rsid w:val="00D474FC"/>
    <w:rsid w:val="00DA16FC"/>
    <w:rsid w:val="00E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4</cp:revision>
  <cp:lastPrinted>2014-10-16T12:23:00Z</cp:lastPrinted>
  <dcterms:created xsi:type="dcterms:W3CDTF">2014-10-16T12:17:00Z</dcterms:created>
  <dcterms:modified xsi:type="dcterms:W3CDTF">2014-10-16T12:25:00Z</dcterms:modified>
</cp:coreProperties>
</file>